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2600BCE2" w14:textId="77777777" w:rsidR="006852C4" w:rsidRPr="006852C4" w:rsidRDefault="006852C4" w:rsidP="006852C4">
      <w:pPr>
        <w:rPr>
          <w:rFonts w:ascii="Cambria Math" w:hAnsi="Cambria Math" w:cs="Cambria Math"/>
        </w:rPr>
      </w:pPr>
      <w:r w:rsidRPr="006852C4">
        <w:rPr>
          <w:rFonts w:ascii="Cambria Math" w:hAnsi="Cambria Math" w:cs="Cambria Math"/>
        </w:rPr>
        <w:t xml:space="preserve">16 </w:t>
      </w:r>
      <w:proofErr w:type="spellStart"/>
      <w:r w:rsidRPr="006852C4">
        <w:rPr>
          <w:rFonts w:ascii="Cambria Math" w:hAnsi="Cambria Math" w:cs="Cambria Math"/>
        </w:rPr>
        <w:t>programov</w:t>
      </w:r>
      <w:proofErr w:type="spellEnd"/>
      <w:r w:rsidRPr="006852C4">
        <w:rPr>
          <w:rFonts w:ascii="Cambria Math" w:hAnsi="Cambria Math" w:cs="Cambria Math"/>
        </w:rPr>
        <w:t xml:space="preserve">: </w:t>
      </w:r>
      <w:proofErr w:type="spellStart"/>
      <w:r w:rsidRPr="006852C4">
        <w:rPr>
          <w:rFonts w:ascii="Cambria Math" w:hAnsi="Cambria Math" w:cs="Cambria Math"/>
        </w:rPr>
        <w:t>príprava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džemu</w:t>
      </w:r>
      <w:proofErr w:type="spellEnd"/>
      <w:r w:rsidRPr="006852C4">
        <w:rPr>
          <w:rFonts w:ascii="Cambria Math" w:hAnsi="Cambria Math" w:cs="Cambria Math"/>
        </w:rPr>
        <w:t xml:space="preserve">, </w:t>
      </w:r>
      <w:proofErr w:type="spellStart"/>
      <w:r w:rsidRPr="006852C4">
        <w:rPr>
          <w:rFonts w:ascii="Cambria Math" w:hAnsi="Cambria Math" w:cs="Cambria Math"/>
        </w:rPr>
        <w:t>bezgluténový</w:t>
      </w:r>
      <w:proofErr w:type="spellEnd"/>
      <w:r w:rsidRPr="006852C4">
        <w:rPr>
          <w:rFonts w:ascii="Cambria Math" w:hAnsi="Cambria Math" w:cs="Cambria Math"/>
        </w:rPr>
        <w:t xml:space="preserve"> program, </w:t>
      </w:r>
      <w:proofErr w:type="spellStart"/>
      <w:r w:rsidRPr="006852C4">
        <w:rPr>
          <w:rFonts w:ascii="Cambria Math" w:hAnsi="Cambria Math" w:cs="Cambria Math"/>
        </w:rPr>
        <w:t>atď</w:t>
      </w:r>
      <w:proofErr w:type="spellEnd"/>
      <w:r w:rsidRPr="006852C4">
        <w:rPr>
          <w:rFonts w:ascii="Cambria Math" w:hAnsi="Cambria Math" w:cs="Cambria Math"/>
        </w:rPr>
        <w:t>.</w:t>
      </w:r>
    </w:p>
    <w:p w14:paraId="055AF988" w14:textId="77777777" w:rsidR="006852C4" w:rsidRPr="006852C4" w:rsidRDefault="006852C4" w:rsidP="006852C4">
      <w:pPr>
        <w:rPr>
          <w:rFonts w:ascii="Cambria Math" w:hAnsi="Cambria Math" w:cs="Cambria Math"/>
        </w:rPr>
      </w:pPr>
      <w:r w:rsidRPr="006852C4">
        <w:rPr>
          <w:rFonts w:ascii="Cambria Math" w:hAnsi="Cambria Math" w:cs="Cambria Math"/>
        </w:rPr>
        <w:t xml:space="preserve">13 h </w:t>
      </w:r>
      <w:proofErr w:type="spellStart"/>
      <w:r w:rsidRPr="006852C4">
        <w:rPr>
          <w:rFonts w:ascii="Cambria Math" w:hAnsi="Cambria Math" w:cs="Cambria Math"/>
        </w:rPr>
        <w:t>odložený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štart</w:t>
      </w:r>
      <w:proofErr w:type="spellEnd"/>
    </w:p>
    <w:p w14:paraId="0E237834" w14:textId="77777777" w:rsidR="006852C4" w:rsidRPr="006852C4" w:rsidRDefault="006852C4" w:rsidP="006852C4">
      <w:pPr>
        <w:rPr>
          <w:rFonts w:ascii="Cambria Math" w:hAnsi="Cambria Math" w:cs="Cambria Math"/>
        </w:rPr>
      </w:pPr>
      <w:proofErr w:type="spellStart"/>
      <w:r w:rsidRPr="006852C4">
        <w:rPr>
          <w:rFonts w:ascii="Cambria Math" w:hAnsi="Cambria Math" w:cs="Cambria Math"/>
        </w:rPr>
        <w:t>funkcia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udržiavania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tepla</w:t>
      </w:r>
      <w:proofErr w:type="spellEnd"/>
    </w:p>
    <w:p w14:paraId="01C7134C" w14:textId="77777777" w:rsidR="006852C4" w:rsidRPr="006852C4" w:rsidRDefault="006852C4" w:rsidP="006852C4">
      <w:pPr>
        <w:rPr>
          <w:rFonts w:ascii="Cambria Math" w:hAnsi="Cambria Math" w:cs="Cambria Math"/>
        </w:rPr>
      </w:pPr>
      <w:r w:rsidRPr="006852C4">
        <w:rPr>
          <w:rFonts w:ascii="Cambria Math" w:hAnsi="Cambria Math" w:cs="Cambria Math"/>
        </w:rPr>
        <w:t xml:space="preserve">2 </w:t>
      </w:r>
      <w:proofErr w:type="spellStart"/>
      <w:r w:rsidRPr="006852C4">
        <w:rPr>
          <w:rFonts w:ascii="Cambria Math" w:hAnsi="Cambria Math" w:cs="Cambria Math"/>
        </w:rPr>
        <w:t>hnetacie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nástavce</w:t>
      </w:r>
      <w:proofErr w:type="spellEnd"/>
    </w:p>
    <w:p w14:paraId="4D3C0B1F" w14:textId="77777777" w:rsidR="006852C4" w:rsidRPr="006852C4" w:rsidRDefault="006852C4" w:rsidP="006852C4">
      <w:pPr>
        <w:rPr>
          <w:rFonts w:ascii="Cambria Math" w:hAnsi="Cambria Math" w:cs="Cambria Math"/>
        </w:rPr>
      </w:pPr>
      <w:r w:rsidRPr="006852C4">
        <w:rPr>
          <w:rFonts w:ascii="Cambria Math" w:hAnsi="Cambria Math" w:cs="Cambria Math"/>
        </w:rPr>
        <w:t xml:space="preserve">3 </w:t>
      </w:r>
      <w:proofErr w:type="spellStart"/>
      <w:r w:rsidRPr="006852C4">
        <w:rPr>
          <w:rFonts w:ascii="Cambria Math" w:hAnsi="Cambria Math" w:cs="Cambria Math"/>
        </w:rPr>
        <w:t>stupne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opekania</w:t>
      </w:r>
      <w:proofErr w:type="spellEnd"/>
    </w:p>
    <w:p w14:paraId="13838D2B" w14:textId="77777777" w:rsidR="006852C4" w:rsidRPr="006852C4" w:rsidRDefault="006852C4" w:rsidP="006852C4">
      <w:pPr>
        <w:rPr>
          <w:rFonts w:ascii="Cambria Math" w:hAnsi="Cambria Math" w:cs="Cambria Math"/>
        </w:rPr>
      </w:pPr>
      <w:proofErr w:type="spellStart"/>
      <w:r w:rsidRPr="006852C4">
        <w:rPr>
          <w:rFonts w:ascii="Cambria Math" w:hAnsi="Cambria Math" w:cs="Cambria Math"/>
        </w:rPr>
        <w:t>rozmery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chleba</w:t>
      </w:r>
      <w:proofErr w:type="spellEnd"/>
      <w:r w:rsidRPr="006852C4">
        <w:rPr>
          <w:rFonts w:ascii="Cambria Math" w:hAnsi="Cambria Math" w:cs="Cambria Math"/>
        </w:rPr>
        <w:t>: 1125 - 1600 g</w:t>
      </w:r>
    </w:p>
    <w:p w14:paraId="38CB5A20" w14:textId="77777777" w:rsidR="006852C4" w:rsidRPr="006852C4" w:rsidRDefault="006852C4" w:rsidP="006852C4">
      <w:pPr>
        <w:rPr>
          <w:rFonts w:ascii="Cambria Math" w:hAnsi="Cambria Math" w:cs="Cambria Math"/>
        </w:rPr>
      </w:pPr>
      <w:proofErr w:type="spellStart"/>
      <w:r w:rsidRPr="006852C4">
        <w:rPr>
          <w:rFonts w:ascii="Cambria Math" w:hAnsi="Cambria Math" w:cs="Cambria Math"/>
        </w:rPr>
        <w:t>nádoba</w:t>
      </w:r>
      <w:proofErr w:type="spellEnd"/>
      <w:r w:rsidRPr="006852C4">
        <w:rPr>
          <w:rFonts w:ascii="Cambria Math" w:hAnsi="Cambria Math" w:cs="Cambria Math"/>
        </w:rPr>
        <w:t xml:space="preserve"> na </w:t>
      </w:r>
      <w:proofErr w:type="spellStart"/>
      <w:r w:rsidRPr="006852C4">
        <w:rPr>
          <w:rFonts w:ascii="Cambria Math" w:hAnsi="Cambria Math" w:cs="Cambria Math"/>
        </w:rPr>
        <w:t>chlieb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sa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môže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umývať</w:t>
      </w:r>
      <w:proofErr w:type="spellEnd"/>
      <w:r w:rsidRPr="006852C4">
        <w:rPr>
          <w:rFonts w:ascii="Cambria Math" w:hAnsi="Cambria Math" w:cs="Cambria Math"/>
        </w:rPr>
        <w:t xml:space="preserve"> v </w:t>
      </w:r>
      <w:proofErr w:type="spellStart"/>
      <w:r w:rsidRPr="006852C4">
        <w:rPr>
          <w:rFonts w:ascii="Cambria Math" w:hAnsi="Cambria Math" w:cs="Cambria Math"/>
        </w:rPr>
        <w:t>umývačke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riadu</w:t>
      </w:r>
      <w:proofErr w:type="spellEnd"/>
    </w:p>
    <w:p w14:paraId="6C4D5D9B" w14:textId="77777777" w:rsidR="006852C4" w:rsidRPr="006852C4" w:rsidRDefault="006852C4" w:rsidP="006852C4">
      <w:pPr>
        <w:rPr>
          <w:rFonts w:ascii="Cambria Math" w:hAnsi="Cambria Math" w:cs="Cambria Math"/>
        </w:rPr>
      </w:pPr>
      <w:r w:rsidRPr="006852C4">
        <w:rPr>
          <w:rFonts w:ascii="Cambria Math" w:hAnsi="Cambria Math" w:cs="Cambria Math"/>
        </w:rPr>
        <w:t xml:space="preserve">LCD </w:t>
      </w:r>
      <w:proofErr w:type="spellStart"/>
      <w:r w:rsidRPr="006852C4">
        <w:rPr>
          <w:rFonts w:ascii="Cambria Math" w:hAnsi="Cambria Math" w:cs="Cambria Math"/>
        </w:rPr>
        <w:t>displej</w:t>
      </w:r>
      <w:proofErr w:type="spellEnd"/>
      <w:r w:rsidRPr="006852C4">
        <w:rPr>
          <w:rFonts w:ascii="Cambria Math" w:hAnsi="Cambria Math" w:cs="Cambria Math"/>
        </w:rPr>
        <w:t xml:space="preserve"> s </w:t>
      </w:r>
      <w:proofErr w:type="spellStart"/>
      <w:r w:rsidRPr="006852C4">
        <w:rPr>
          <w:rFonts w:ascii="Cambria Math" w:hAnsi="Cambria Math" w:cs="Cambria Math"/>
        </w:rPr>
        <w:t>modrým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podsvietením</w:t>
      </w:r>
      <w:proofErr w:type="spellEnd"/>
    </w:p>
    <w:p w14:paraId="6F0CF74C" w14:textId="77777777" w:rsidR="006852C4" w:rsidRPr="006852C4" w:rsidRDefault="006852C4" w:rsidP="006852C4">
      <w:pPr>
        <w:rPr>
          <w:rFonts w:ascii="Cambria Math" w:hAnsi="Cambria Math" w:cs="Cambria Math"/>
        </w:rPr>
      </w:pPr>
      <w:proofErr w:type="spellStart"/>
      <w:r w:rsidRPr="006852C4">
        <w:rPr>
          <w:rFonts w:ascii="Cambria Math" w:hAnsi="Cambria Math" w:cs="Cambria Math"/>
        </w:rPr>
        <w:t>nádoba</w:t>
      </w:r>
      <w:proofErr w:type="spellEnd"/>
      <w:r w:rsidRPr="006852C4">
        <w:rPr>
          <w:rFonts w:ascii="Cambria Math" w:hAnsi="Cambria Math" w:cs="Cambria Math"/>
        </w:rPr>
        <w:t xml:space="preserve"> s </w:t>
      </w:r>
      <w:proofErr w:type="spellStart"/>
      <w:r w:rsidRPr="006852C4">
        <w:rPr>
          <w:rFonts w:ascii="Cambria Math" w:hAnsi="Cambria Math" w:cs="Cambria Math"/>
        </w:rPr>
        <w:t>odmerkou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je</w:t>
      </w:r>
      <w:proofErr w:type="spellEnd"/>
      <w:r w:rsidRPr="006852C4">
        <w:rPr>
          <w:rFonts w:ascii="Cambria Math" w:hAnsi="Cambria Math" w:cs="Cambria Math"/>
        </w:rPr>
        <w:t xml:space="preserve"> </w:t>
      </w:r>
      <w:proofErr w:type="spellStart"/>
      <w:r w:rsidRPr="006852C4">
        <w:rPr>
          <w:rFonts w:ascii="Cambria Math" w:hAnsi="Cambria Math" w:cs="Cambria Math"/>
        </w:rPr>
        <w:t>príslušenstvom</w:t>
      </w:r>
      <w:proofErr w:type="spellEnd"/>
    </w:p>
    <w:p w14:paraId="37634C3E" w14:textId="5F77FF57" w:rsidR="00481B83" w:rsidRPr="00C34403" w:rsidRDefault="006852C4" w:rsidP="006852C4">
      <w:r w:rsidRPr="006852C4">
        <w:rPr>
          <w:rFonts w:ascii="Cambria Math" w:hAnsi="Cambria Math" w:cs="Cambria Math"/>
        </w:rPr>
        <w:t xml:space="preserve">850 W </w:t>
      </w:r>
      <w:proofErr w:type="spellStart"/>
      <w:r w:rsidRPr="006852C4">
        <w:rPr>
          <w:rFonts w:ascii="Cambria Math" w:hAnsi="Cambria Math" w:cs="Cambria Math"/>
        </w:rPr>
        <w:t>výkon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0FA1"/>
    <w:rsid w:val="0002167E"/>
    <w:rsid w:val="0003495B"/>
    <w:rsid w:val="00062979"/>
    <w:rsid w:val="00087186"/>
    <w:rsid w:val="000B72F3"/>
    <w:rsid w:val="000D63F2"/>
    <w:rsid w:val="00105762"/>
    <w:rsid w:val="00134ADF"/>
    <w:rsid w:val="00183F6D"/>
    <w:rsid w:val="001A28DE"/>
    <w:rsid w:val="001C50C0"/>
    <w:rsid w:val="001E2591"/>
    <w:rsid w:val="001F23AE"/>
    <w:rsid w:val="0020105E"/>
    <w:rsid w:val="0022407C"/>
    <w:rsid w:val="002427B3"/>
    <w:rsid w:val="00252C84"/>
    <w:rsid w:val="00283A8F"/>
    <w:rsid w:val="00287999"/>
    <w:rsid w:val="002B6B14"/>
    <w:rsid w:val="002F5A9B"/>
    <w:rsid w:val="003166DE"/>
    <w:rsid w:val="00325669"/>
    <w:rsid w:val="003637D6"/>
    <w:rsid w:val="00376E54"/>
    <w:rsid w:val="00390B91"/>
    <w:rsid w:val="003B6CD1"/>
    <w:rsid w:val="0041698F"/>
    <w:rsid w:val="0042189A"/>
    <w:rsid w:val="00426FA3"/>
    <w:rsid w:val="00432EE2"/>
    <w:rsid w:val="00454A92"/>
    <w:rsid w:val="0047011D"/>
    <w:rsid w:val="00481B83"/>
    <w:rsid w:val="004C1D38"/>
    <w:rsid w:val="004C4B81"/>
    <w:rsid w:val="004D318D"/>
    <w:rsid w:val="004E4701"/>
    <w:rsid w:val="004F200E"/>
    <w:rsid w:val="004F53D0"/>
    <w:rsid w:val="00521974"/>
    <w:rsid w:val="00557159"/>
    <w:rsid w:val="00567971"/>
    <w:rsid w:val="00575BA2"/>
    <w:rsid w:val="005A23C7"/>
    <w:rsid w:val="005A4E02"/>
    <w:rsid w:val="005C263E"/>
    <w:rsid w:val="005E6940"/>
    <w:rsid w:val="00606E40"/>
    <w:rsid w:val="006149EB"/>
    <w:rsid w:val="006337C0"/>
    <w:rsid w:val="0065119B"/>
    <w:rsid w:val="00652C7D"/>
    <w:rsid w:val="006635F9"/>
    <w:rsid w:val="00680A82"/>
    <w:rsid w:val="006852C4"/>
    <w:rsid w:val="00685817"/>
    <w:rsid w:val="006B2A4F"/>
    <w:rsid w:val="006C6347"/>
    <w:rsid w:val="006E321C"/>
    <w:rsid w:val="006F3BC6"/>
    <w:rsid w:val="007027D6"/>
    <w:rsid w:val="0070541B"/>
    <w:rsid w:val="00722B4A"/>
    <w:rsid w:val="00726F10"/>
    <w:rsid w:val="00732133"/>
    <w:rsid w:val="00732375"/>
    <w:rsid w:val="00743327"/>
    <w:rsid w:val="00780F6B"/>
    <w:rsid w:val="00793CD7"/>
    <w:rsid w:val="007D2B1D"/>
    <w:rsid w:val="007D6A62"/>
    <w:rsid w:val="00805CA1"/>
    <w:rsid w:val="00816554"/>
    <w:rsid w:val="00820879"/>
    <w:rsid w:val="008566EF"/>
    <w:rsid w:val="0087163A"/>
    <w:rsid w:val="008C1DFF"/>
    <w:rsid w:val="008C4073"/>
    <w:rsid w:val="008E1963"/>
    <w:rsid w:val="008E4353"/>
    <w:rsid w:val="0090189B"/>
    <w:rsid w:val="009069A3"/>
    <w:rsid w:val="009105FA"/>
    <w:rsid w:val="009208F3"/>
    <w:rsid w:val="009B3509"/>
    <w:rsid w:val="009B5951"/>
    <w:rsid w:val="009E0501"/>
    <w:rsid w:val="009E0C7C"/>
    <w:rsid w:val="009F0037"/>
    <w:rsid w:val="009F5351"/>
    <w:rsid w:val="00A0009C"/>
    <w:rsid w:val="00A00735"/>
    <w:rsid w:val="00A323EB"/>
    <w:rsid w:val="00A325E2"/>
    <w:rsid w:val="00A611AC"/>
    <w:rsid w:val="00A75E0E"/>
    <w:rsid w:val="00A934F8"/>
    <w:rsid w:val="00AB28A0"/>
    <w:rsid w:val="00B24935"/>
    <w:rsid w:val="00B566F7"/>
    <w:rsid w:val="00B86CB9"/>
    <w:rsid w:val="00BC764A"/>
    <w:rsid w:val="00BD7705"/>
    <w:rsid w:val="00BF1114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078EF"/>
    <w:rsid w:val="00D3266B"/>
    <w:rsid w:val="00D42490"/>
    <w:rsid w:val="00D442A1"/>
    <w:rsid w:val="00D61C65"/>
    <w:rsid w:val="00D747DE"/>
    <w:rsid w:val="00D97FC7"/>
    <w:rsid w:val="00DA0A9C"/>
    <w:rsid w:val="00E00A70"/>
    <w:rsid w:val="00E06153"/>
    <w:rsid w:val="00E2450A"/>
    <w:rsid w:val="00E353BD"/>
    <w:rsid w:val="00E63BA7"/>
    <w:rsid w:val="00E74B2E"/>
    <w:rsid w:val="00EC03A2"/>
    <w:rsid w:val="00ED1985"/>
    <w:rsid w:val="00EF3635"/>
    <w:rsid w:val="00EF614C"/>
    <w:rsid w:val="00EF6EFF"/>
    <w:rsid w:val="00F00E80"/>
    <w:rsid w:val="00F2753B"/>
    <w:rsid w:val="00F51B60"/>
    <w:rsid w:val="00F53689"/>
    <w:rsid w:val="00F728B6"/>
    <w:rsid w:val="00FA38C9"/>
    <w:rsid w:val="00FA48D3"/>
    <w:rsid w:val="00FC734E"/>
    <w:rsid w:val="00FE392D"/>
    <w:rsid w:val="00FF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2023-01-11T13:43:00Z</dcterms:created>
  <dcterms:modified xsi:type="dcterms:W3CDTF">2023-01-11T13:43:00Z</dcterms:modified>
</cp:coreProperties>
</file>